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3CC2"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b/>
          <w:bCs/>
          <w:kern w:val="0"/>
          <w:sz w:val="24"/>
          <w:szCs w:val="24"/>
          <w:rtl/>
          <w14:ligatures w14:val="none"/>
        </w:rPr>
        <w:t>موضوع تعبير عن جريمة القتل،</w:t>
      </w:r>
      <w:r w:rsidRPr="006E0ED3">
        <w:rPr>
          <w:rFonts w:ascii="Times New Roman" w:eastAsia="Times New Roman" w:hAnsi="Times New Roman" w:cs="Times New Roman"/>
          <w:kern w:val="0"/>
          <w:sz w:val="24"/>
          <w:szCs w:val="24"/>
          <w:rtl/>
          <w14:ligatures w14:val="none"/>
        </w:rPr>
        <w:t xml:space="preserve"> لقد انتشرت الجنايات بشكل كبير في الآونة الأخيرة، ولا سيّما مع غياب الرّادعين الأخلاقي والدّيني لدى الناس، فهذا الموضوع يعتبر من أهم الموضوعات التي ينبغي علينا أن نتناولها، وفيما يلي موضوع تعبير عن جريمة القتل بالعناصر الكاملة</w:t>
      </w:r>
      <w:r w:rsidRPr="006E0ED3">
        <w:rPr>
          <w:rFonts w:ascii="Times New Roman" w:eastAsia="Times New Roman" w:hAnsi="Times New Roman" w:cs="Times New Roman"/>
          <w:kern w:val="0"/>
          <w:sz w:val="24"/>
          <w:szCs w:val="24"/>
          <w14:ligatures w14:val="none"/>
        </w:rPr>
        <w:t>.</w:t>
      </w:r>
    </w:p>
    <w:p w14:paraId="11388511" w14:textId="77777777" w:rsidR="006E0ED3" w:rsidRPr="006E0ED3" w:rsidRDefault="006E0ED3" w:rsidP="006E0E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ED3">
        <w:rPr>
          <w:rFonts w:ascii="Times New Roman" w:eastAsia="Times New Roman" w:hAnsi="Times New Roman" w:cs="Times New Roman"/>
          <w:b/>
          <w:bCs/>
          <w:kern w:val="0"/>
          <w:sz w:val="36"/>
          <w:szCs w:val="36"/>
          <w:rtl/>
          <w14:ligatures w14:val="none"/>
        </w:rPr>
        <w:t>مقدمة موضوع تعبير عن جريمة القتل</w:t>
      </w:r>
    </w:p>
    <w:p w14:paraId="4055A58F"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إنّ الإنسان بطبعه مجبولٌ على الخير، فليس هناك إنسان يولد سيّئًا، وكذلك ليس هناك إنسان يولد قاتلًا، بل المحيط العام، والبيئة الحاضنة هي التي تؤثّر بالسلوك العام للفرد، وتبعًا لذلك إمّا أن يكون مستقيمًا، أو يكون جانيًا</w:t>
      </w:r>
      <w:r w:rsidRPr="006E0ED3">
        <w:rPr>
          <w:rFonts w:ascii="Times New Roman" w:eastAsia="Times New Roman" w:hAnsi="Times New Roman" w:cs="Times New Roman"/>
          <w:kern w:val="0"/>
          <w:sz w:val="24"/>
          <w:szCs w:val="24"/>
          <w14:ligatures w14:val="none"/>
        </w:rPr>
        <w:t>.</w:t>
      </w:r>
    </w:p>
    <w:p w14:paraId="30BD2442" w14:textId="77777777" w:rsidR="006E0ED3" w:rsidRPr="006E0ED3" w:rsidRDefault="006E0ED3" w:rsidP="006E0E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ED3">
        <w:rPr>
          <w:rFonts w:ascii="Times New Roman" w:eastAsia="Times New Roman" w:hAnsi="Times New Roman" w:cs="Times New Roman"/>
          <w:b/>
          <w:bCs/>
          <w:kern w:val="0"/>
          <w:sz w:val="36"/>
          <w:szCs w:val="36"/>
          <w:rtl/>
          <w14:ligatures w14:val="none"/>
        </w:rPr>
        <w:t>موضوع تعبير عن جريمة القتل</w:t>
      </w:r>
    </w:p>
    <w:p w14:paraId="6324D27D"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لقد كثرت جرائم القتل في الآونة الأخيرة، وعلى الرغم من تعدّد الأسباب الكامنة وراء هذه الجرائم إلّا أنّها ينبغي ألّا تبرّر أبدًا، فليس هناك أي مبرّر للجناية على النفس، ولأي جناية مطلقًا، وإن كان لدى القاتل حق، فإنّه ينبغي أن يأخذه عن طريق القانون</w:t>
      </w:r>
      <w:r w:rsidRPr="006E0ED3">
        <w:rPr>
          <w:rFonts w:ascii="Times New Roman" w:eastAsia="Times New Roman" w:hAnsi="Times New Roman" w:cs="Times New Roman"/>
          <w:kern w:val="0"/>
          <w:sz w:val="24"/>
          <w:szCs w:val="24"/>
          <w14:ligatures w14:val="none"/>
        </w:rPr>
        <w:t>.</w:t>
      </w:r>
    </w:p>
    <w:p w14:paraId="16ABEF70" w14:textId="77777777" w:rsidR="006E0ED3" w:rsidRPr="006E0ED3" w:rsidRDefault="006E0ED3" w:rsidP="006E0E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0ED3">
        <w:rPr>
          <w:rFonts w:ascii="Times New Roman" w:eastAsia="Times New Roman" w:hAnsi="Times New Roman" w:cs="Times New Roman"/>
          <w:b/>
          <w:bCs/>
          <w:kern w:val="0"/>
          <w:sz w:val="27"/>
          <w:szCs w:val="27"/>
          <w:rtl/>
          <w14:ligatures w14:val="none"/>
        </w:rPr>
        <w:t>أنواع جريمة القتل</w:t>
      </w:r>
    </w:p>
    <w:p w14:paraId="5D0D4FFC"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تنقسم جريمة القتل بحسب الظروف المحيطة بها وكلّ ما يخصّها من تفاصيل إلى نوعين، فالأوّل هو القتل العمد، وهو الذي يحدث جرّاء تخطيط مسبق، وإصرار في إنهاء حياة المجني عليه، وأمّا الثاني فهو القتل غير العمد، وهو ذلك القتل الذي يحصل عن طريق الخطأ دون تعمّد، ولكلّ نوع من هذه الأنواع عقوبته الخاصّة</w:t>
      </w:r>
      <w:r w:rsidRPr="006E0ED3">
        <w:rPr>
          <w:rFonts w:ascii="Times New Roman" w:eastAsia="Times New Roman" w:hAnsi="Times New Roman" w:cs="Times New Roman"/>
          <w:kern w:val="0"/>
          <w:sz w:val="24"/>
          <w:szCs w:val="24"/>
          <w14:ligatures w14:val="none"/>
        </w:rPr>
        <w:t>.</w:t>
      </w:r>
    </w:p>
    <w:p w14:paraId="62C26E81" w14:textId="77777777" w:rsidR="006E0ED3" w:rsidRPr="006E0ED3" w:rsidRDefault="006E0ED3" w:rsidP="006E0E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0ED3">
        <w:rPr>
          <w:rFonts w:ascii="Times New Roman" w:eastAsia="Times New Roman" w:hAnsi="Times New Roman" w:cs="Times New Roman"/>
          <w:b/>
          <w:bCs/>
          <w:kern w:val="0"/>
          <w:sz w:val="27"/>
          <w:szCs w:val="27"/>
          <w:rtl/>
          <w14:ligatures w14:val="none"/>
        </w:rPr>
        <w:t>عقوبة جريمة القتل</w:t>
      </w:r>
    </w:p>
    <w:p w14:paraId="581643A6"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جميع الدّول تتّفق على إنزال أصعب الأحكام وأقساها بالقاتل، وذلك للحد من هذه الظاهرة، وكذلك من أجل العدالة واستعادة حقوق المظلومين، فالعقوبات الرادعة تمنع أي شخص ومهما كان الأمر أن يرتكب أي جناية بحقّ الآخرين</w:t>
      </w:r>
      <w:r w:rsidRPr="006E0ED3">
        <w:rPr>
          <w:rFonts w:ascii="Times New Roman" w:eastAsia="Times New Roman" w:hAnsi="Times New Roman" w:cs="Times New Roman"/>
          <w:kern w:val="0"/>
          <w:sz w:val="24"/>
          <w:szCs w:val="24"/>
          <w14:ligatures w14:val="none"/>
        </w:rPr>
        <w:t>.</w:t>
      </w:r>
    </w:p>
    <w:p w14:paraId="692E09A6" w14:textId="77777777" w:rsidR="006E0ED3" w:rsidRPr="006E0ED3" w:rsidRDefault="006E0ED3" w:rsidP="006E0E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0ED3">
        <w:rPr>
          <w:rFonts w:ascii="Times New Roman" w:eastAsia="Times New Roman" w:hAnsi="Times New Roman" w:cs="Times New Roman"/>
          <w:b/>
          <w:bCs/>
          <w:kern w:val="0"/>
          <w:sz w:val="27"/>
          <w:szCs w:val="27"/>
          <w:rtl/>
          <w14:ligatures w14:val="none"/>
        </w:rPr>
        <w:t>طرق للحد من جرائم القتل</w:t>
      </w:r>
    </w:p>
    <w:p w14:paraId="2635170C"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ينبغي علينا أن نتّبع شتّى الوسائل والطرق للحدّ من هذه الممارسات اللا أخلاقيّة واللّا دينية، إذ ينبغي أن تضاعف العقوبات، وتصل حدّ الإعدام لكلّ إنسان قاتل، كما ينبغي القيام بحملات توعوية ودينية تبيّن خطورة هذا الأمر في الدّنيا والآخرة</w:t>
      </w:r>
      <w:r w:rsidRPr="006E0ED3">
        <w:rPr>
          <w:rFonts w:ascii="Times New Roman" w:eastAsia="Times New Roman" w:hAnsi="Times New Roman" w:cs="Times New Roman"/>
          <w:kern w:val="0"/>
          <w:sz w:val="24"/>
          <w:szCs w:val="24"/>
          <w14:ligatures w14:val="none"/>
        </w:rPr>
        <w:t>.</w:t>
      </w:r>
    </w:p>
    <w:p w14:paraId="5DC1F6DB" w14:textId="77777777" w:rsidR="006E0ED3" w:rsidRPr="006E0ED3" w:rsidRDefault="006E0ED3" w:rsidP="006E0E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E0ED3">
        <w:rPr>
          <w:rFonts w:ascii="Times New Roman" w:eastAsia="Times New Roman" w:hAnsi="Times New Roman" w:cs="Times New Roman"/>
          <w:b/>
          <w:bCs/>
          <w:kern w:val="0"/>
          <w:sz w:val="36"/>
          <w:szCs w:val="36"/>
          <w:rtl/>
          <w14:ligatures w14:val="none"/>
        </w:rPr>
        <w:t>خاتمة موضوع تعبير عن جريمة القتل</w:t>
      </w:r>
    </w:p>
    <w:p w14:paraId="7528250B" w14:textId="77777777" w:rsidR="006E0ED3" w:rsidRPr="006E0ED3" w:rsidRDefault="006E0ED3" w:rsidP="006E0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E0ED3">
        <w:rPr>
          <w:rFonts w:ascii="Times New Roman" w:eastAsia="Times New Roman" w:hAnsi="Times New Roman" w:cs="Times New Roman"/>
          <w:kern w:val="0"/>
          <w:sz w:val="24"/>
          <w:szCs w:val="24"/>
          <w:rtl/>
          <w14:ligatures w14:val="none"/>
        </w:rPr>
        <w:t>وهكذا فإنّ جريمة القتل هي أشد الجنايات وأكثرها إيذاءً، والتي ينبغي أن تقدّم الكثير من الجهود للحد منها، ولوقفها نهائيًّا، وذلك لما لها من أثر سيئ على كلّ من الفرد والمجتمع معًا، فهي تهدم الفطرة الإنسانية للمرء، وتولّد الكره بين الناس في المجتمعات أيضًا</w:t>
      </w:r>
      <w:r w:rsidRPr="006E0ED3">
        <w:rPr>
          <w:rFonts w:ascii="Times New Roman" w:eastAsia="Times New Roman" w:hAnsi="Times New Roman" w:cs="Times New Roman"/>
          <w:kern w:val="0"/>
          <w:sz w:val="24"/>
          <w:szCs w:val="24"/>
          <w14:ligatures w14:val="none"/>
        </w:rPr>
        <w:t>.</w:t>
      </w:r>
    </w:p>
    <w:p w14:paraId="36B0844E"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D3"/>
    <w:rsid w:val="004F06FE"/>
    <w:rsid w:val="006E0ED3"/>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B1F6"/>
  <w15:chartTrackingRefBased/>
  <w15:docId w15:val="{477EC598-7672-48D4-B0AC-98020DD5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E0ED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E0ED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0ED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E0ED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E0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E0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2023-11-22T20:15:00Z</dcterms:created>
  <dcterms:modified xsi:type="dcterms:W3CDTF">2023-11-22T20:15:00Z</dcterms:modified>
</cp:coreProperties>
</file>